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06" w:rsidRDefault="001A7D0F" w:rsidP="00C37E06">
      <w:pPr>
        <w:jc w:val="both"/>
        <w:rPr>
          <w:sz w:val="28"/>
          <w:szCs w:val="28"/>
        </w:rPr>
      </w:pPr>
      <w:r w:rsidRPr="001A7D0F"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-39.8pt;width:267pt;height:196.55pt;z-index:251658240" strokecolor="white">
            <v:textbox style="mso-next-textbox:#_x0000_s1026">
              <w:txbxContent>
                <w:p w:rsidR="00730F6B" w:rsidRDefault="00730F6B" w:rsidP="008F4E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РОССИЙСКАЯ ФЕДЕРАЦИЯ</w:t>
                  </w:r>
                </w:p>
                <w:p w:rsidR="00730F6B" w:rsidRPr="00DC1708" w:rsidRDefault="00730F6B" w:rsidP="008F4E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sz w:val="22"/>
                    </w:rPr>
                    <w:t>МОСКОВСКАЯ ОБЛАСТЬ</w:t>
                  </w:r>
                </w:p>
                <w:p w:rsidR="00730F6B" w:rsidRDefault="00730F6B" w:rsidP="00323CD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АДМИНИСТРАЦИЯ г. ДОЛГОПРУДНОГО</w:t>
                  </w:r>
                </w:p>
                <w:p w:rsidR="00730F6B" w:rsidRDefault="00730F6B" w:rsidP="00323CD8">
                  <w:pPr>
                    <w:jc w:val="center"/>
                    <w:rPr>
                      <w:sz w:val="22"/>
                    </w:rPr>
                  </w:pPr>
                </w:p>
                <w:p w:rsidR="00730F6B" w:rsidRPr="001A792F" w:rsidRDefault="00730F6B" w:rsidP="008F4EAE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b/>
                      <w:sz w:val="24"/>
                    </w:rPr>
                    <w:t>автономное образовательное учреждение</w:t>
                  </w:r>
                </w:p>
                <w:p w:rsidR="00730F6B" w:rsidRPr="00DC1708" w:rsidRDefault="00730F6B" w:rsidP="008F4EA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дополнительного образования детей</w:t>
                  </w:r>
                </w:p>
                <w:p w:rsidR="00730F6B" w:rsidRPr="008F4EAE" w:rsidRDefault="00730F6B" w:rsidP="008F4EA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4EAE">
                    <w:rPr>
                      <w:b/>
                      <w:sz w:val="32"/>
                      <w:szCs w:val="32"/>
                    </w:rPr>
                    <w:t>ДЕТСКАЯ ШКОЛА ИСКУССТВ</w:t>
                  </w:r>
                </w:p>
                <w:p w:rsidR="00730F6B" w:rsidRDefault="00730F6B" w:rsidP="008F4E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141707, Московская область, </w:t>
                  </w:r>
                </w:p>
                <w:p w:rsidR="00730F6B" w:rsidRDefault="00730F6B" w:rsidP="008F4EA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sz w:val="24"/>
                    </w:rPr>
                    <w:t>г. Долгопрудный, ул. Спортивная, д.2</w:t>
                  </w:r>
                </w:p>
                <w:p w:rsidR="00730F6B" w:rsidRDefault="00730F6B" w:rsidP="008F4E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тел/факс 8-495-408-07-00</w:t>
                  </w:r>
                </w:p>
                <w:p w:rsidR="00730F6B" w:rsidRPr="00301976" w:rsidRDefault="00730F6B" w:rsidP="008F4EA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sz w:val="24"/>
                      <w:lang w:val="en-US"/>
                    </w:rPr>
                    <w:t>E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z w:val="24"/>
                      <w:lang w:val="en-US"/>
                    </w:rPr>
                    <w:t>mail</w:t>
                  </w:r>
                  <w:r>
                    <w:rPr>
                      <w:sz w:val="24"/>
                    </w:rPr>
                    <w:t xml:space="preserve">: </w:t>
                  </w:r>
                  <w:r>
                    <w:rPr>
                      <w:sz w:val="24"/>
                      <w:lang w:val="en-US"/>
                    </w:rPr>
                    <w:t>satina</w:t>
                  </w:r>
                  <w:r w:rsidRPr="00301976">
                    <w:rPr>
                      <w:sz w:val="24"/>
                    </w:rPr>
                    <w:t>57@</w:t>
                  </w:r>
                  <w:r>
                    <w:rPr>
                      <w:sz w:val="24"/>
                      <w:lang w:val="en-US"/>
                    </w:rPr>
                    <w:t>mail</w:t>
                  </w:r>
                  <w:r w:rsidRPr="00301976">
                    <w:rPr>
                      <w:sz w:val="24"/>
                    </w:rPr>
                    <w:t>.</w:t>
                  </w:r>
                  <w:r>
                    <w:rPr>
                      <w:sz w:val="24"/>
                      <w:lang w:val="en-US"/>
                    </w:rPr>
                    <w:t>ru</w:t>
                  </w:r>
                </w:p>
                <w:p w:rsidR="00730F6B" w:rsidRDefault="00730F6B" w:rsidP="00323CD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30F6B" w:rsidRDefault="00730F6B"/>
              </w:txbxContent>
            </v:textbox>
            <w10:wrap type="square"/>
          </v:shape>
        </w:pict>
      </w:r>
      <w:r w:rsidR="002F6152">
        <w:rPr>
          <w:b/>
          <w:sz w:val="28"/>
        </w:rPr>
        <w:t xml:space="preserve"> </w:t>
      </w:r>
      <w:r w:rsidR="002F6152" w:rsidRPr="00323CD8">
        <w:rPr>
          <w:rFonts w:ascii="Arial" w:hAnsi="Arial" w:cs="Arial"/>
          <w:sz w:val="24"/>
          <w:szCs w:val="24"/>
        </w:rPr>
        <w:t xml:space="preserve">          </w:t>
      </w:r>
    </w:p>
    <w:p w:rsidR="00DC1708" w:rsidRPr="00B13CE7" w:rsidRDefault="002F6152" w:rsidP="00154D5A">
      <w:pPr>
        <w:jc w:val="both"/>
        <w:rPr>
          <w:sz w:val="28"/>
          <w:szCs w:val="28"/>
        </w:rPr>
      </w:pPr>
      <w:r w:rsidRPr="00B13CE7">
        <w:rPr>
          <w:sz w:val="28"/>
          <w:szCs w:val="28"/>
        </w:rPr>
        <w:t xml:space="preserve"> </w:t>
      </w:r>
    </w:p>
    <w:p w:rsidR="00622F58" w:rsidRPr="00B13CE7" w:rsidRDefault="00622F58" w:rsidP="00622F58">
      <w:pPr>
        <w:rPr>
          <w:b/>
          <w:sz w:val="28"/>
          <w:szCs w:val="28"/>
        </w:rPr>
      </w:pPr>
    </w:p>
    <w:p w:rsidR="00323CD8" w:rsidRPr="00B13CE7" w:rsidRDefault="00323CD8" w:rsidP="00622F58">
      <w:pPr>
        <w:rPr>
          <w:b/>
          <w:sz w:val="28"/>
          <w:szCs w:val="28"/>
        </w:rPr>
      </w:pPr>
    </w:p>
    <w:p w:rsidR="00323CD8" w:rsidRDefault="00323CD8" w:rsidP="00622F58">
      <w:pPr>
        <w:rPr>
          <w:b/>
          <w:sz w:val="28"/>
          <w:szCs w:val="28"/>
        </w:rPr>
      </w:pPr>
    </w:p>
    <w:p w:rsidR="004D47F4" w:rsidRPr="00B13CE7" w:rsidRDefault="004D47F4" w:rsidP="00622F58">
      <w:pPr>
        <w:rPr>
          <w:b/>
          <w:sz w:val="28"/>
          <w:szCs w:val="28"/>
        </w:rPr>
      </w:pPr>
    </w:p>
    <w:p w:rsidR="00323CD8" w:rsidRPr="00B13CE7" w:rsidRDefault="00323CD8" w:rsidP="00622F58">
      <w:pPr>
        <w:rPr>
          <w:b/>
          <w:sz w:val="28"/>
          <w:szCs w:val="28"/>
        </w:rPr>
      </w:pPr>
    </w:p>
    <w:p w:rsidR="000450D4" w:rsidRDefault="000450D4" w:rsidP="00622F58">
      <w:pPr>
        <w:rPr>
          <w:b/>
          <w:sz w:val="28"/>
          <w:szCs w:val="28"/>
        </w:rPr>
      </w:pPr>
    </w:p>
    <w:p w:rsidR="0098108B" w:rsidRDefault="0098108B" w:rsidP="00622F58">
      <w:pPr>
        <w:rPr>
          <w:b/>
          <w:sz w:val="28"/>
          <w:szCs w:val="28"/>
        </w:rPr>
      </w:pPr>
    </w:p>
    <w:p w:rsidR="0098108B" w:rsidRDefault="0098108B" w:rsidP="00622F58">
      <w:pPr>
        <w:rPr>
          <w:b/>
          <w:sz w:val="28"/>
          <w:szCs w:val="28"/>
        </w:rPr>
      </w:pPr>
    </w:p>
    <w:p w:rsidR="004D47F4" w:rsidRDefault="004D47F4" w:rsidP="00622F5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Отчет о проведении Московского областного конкурса </w:t>
      </w:r>
    </w:p>
    <w:p w:rsidR="0098108B" w:rsidRDefault="004D47F4" w:rsidP="00622F58">
      <w:pPr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юных пианистов «Старинные танцы»</w:t>
      </w:r>
    </w:p>
    <w:p w:rsidR="004D47F4" w:rsidRDefault="004D47F4" w:rsidP="00622F58">
      <w:pPr>
        <w:rPr>
          <w:b/>
          <w:sz w:val="28"/>
          <w:szCs w:val="28"/>
        </w:rPr>
      </w:pPr>
    </w:p>
    <w:p w:rsidR="004D47F4" w:rsidRDefault="004D47F4" w:rsidP="00622F58">
      <w:pPr>
        <w:rPr>
          <w:b/>
          <w:sz w:val="28"/>
          <w:szCs w:val="28"/>
        </w:rPr>
      </w:pPr>
    </w:p>
    <w:p w:rsidR="0098108B" w:rsidRDefault="0098108B" w:rsidP="00622F58">
      <w:pPr>
        <w:rPr>
          <w:b/>
          <w:sz w:val="28"/>
          <w:szCs w:val="28"/>
        </w:rPr>
      </w:pPr>
    </w:p>
    <w:p w:rsidR="0098108B" w:rsidRDefault="004D47F4" w:rsidP="000C38F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38FE">
        <w:rPr>
          <w:sz w:val="28"/>
          <w:szCs w:val="28"/>
        </w:rPr>
        <w:t xml:space="preserve">          15 февраля 2014 года </w:t>
      </w:r>
      <w:r w:rsidR="000C38FE" w:rsidRPr="00C37E06">
        <w:rPr>
          <w:sz w:val="28"/>
          <w:szCs w:val="28"/>
        </w:rPr>
        <w:t xml:space="preserve">в Большом зале Детской школы </w:t>
      </w:r>
      <w:r w:rsidR="000C38FE">
        <w:rPr>
          <w:sz w:val="28"/>
          <w:szCs w:val="28"/>
        </w:rPr>
        <w:t xml:space="preserve">искусств г. Долгопрудный состоялся </w:t>
      </w:r>
      <w:r w:rsidR="000C38FE" w:rsidRPr="00C37E06">
        <w:rPr>
          <w:sz w:val="28"/>
          <w:szCs w:val="28"/>
        </w:rPr>
        <w:t>Московский областной конкурс юных пианистов «С</w:t>
      </w:r>
      <w:r w:rsidR="000C38FE">
        <w:rPr>
          <w:sz w:val="28"/>
          <w:szCs w:val="28"/>
        </w:rPr>
        <w:t>таринные танцы»</w:t>
      </w:r>
      <w:r w:rsidR="005E3F5D">
        <w:rPr>
          <w:sz w:val="28"/>
          <w:szCs w:val="28"/>
        </w:rPr>
        <w:t>. Открывали конкурс учащиеся хореографического отделения</w:t>
      </w:r>
      <w:r w:rsidR="007B63FC">
        <w:rPr>
          <w:sz w:val="28"/>
          <w:szCs w:val="28"/>
        </w:rPr>
        <w:t xml:space="preserve">, которые исполнили  Менуэт </w:t>
      </w:r>
      <w:r w:rsidR="005E3F5D">
        <w:rPr>
          <w:sz w:val="28"/>
          <w:szCs w:val="28"/>
        </w:rPr>
        <w:t xml:space="preserve"> </w:t>
      </w:r>
      <w:r w:rsidR="007B63FC">
        <w:rPr>
          <w:sz w:val="28"/>
          <w:szCs w:val="28"/>
        </w:rPr>
        <w:t xml:space="preserve">на музыку </w:t>
      </w:r>
      <w:r w:rsidR="005E3F5D">
        <w:rPr>
          <w:sz w:val="28"/>
          <w:szCs w:val="28"/>
        </w:rPr>
        <w:t xml:space="preserve">П. Мориа. </w:t>
      </w:r>
      <w:r w:rsidR="007B63FC">
        <w:rPr>
          <w:sz w:val="28"/>
          <w:szCs w:val="28"/>
        </w:rPr>
        <w:t xml:space="preserve">Со вступительным </w:t>
      </w:r>
      <w:r w:rsidR="005E3F5D">
        <w:rPr>
          <w:sz w:val="28"/>
          <w:szCs w:val="28"/>
        </w:rPr>
        <w:t xml:space="preserve"> слово</w:t>
      </w:r>
      <w:r w:rsidR="007B63FC">
        <w:rPr>
          <w:sz w:val="28"/>
          <w:szCs w:val="28"/>
        </w:rPr>
        <w:t>м выступили</w:t>
      </w:r>
      <w:r w:rsidR="005E3F5D">
        <w:rPr>
          <w:sz w:val="28"/>
          <w:szCs w:val="28"/>
        </w:rPr>
        <w:t xml:space="preserve">  учащиеся фортепианного  и </w:t>
      </w:r>
      <w:r w:rsidR="007B63FC">
        <w:rPr>
          <w:sz w:val="28"/>
          <w:szCs w:val="28"/>
        </w:rPr>
        <w:t xml:space="preserve"> </w:t>
      </w:r>
      <w:r w:rsidR="005E3F5D">
        <w:rPr>
          <w:sz w:val="28"/>
          <w:szCs w:val="28"/>
        </w:rPr>
        <w:t xml:space="preserve">хорового отделения Иванов Никита(лауреат </w:t>
      </w:r>
      <w:r w:rsidR="005E3F5D">
        <w:rPr>
          <w:sz w:val="28"/>
          <w:szCs w:val="28"/>
          <w:lang w:val="en-US"/>
        </w:rPr>
        <w:t>I</w:t>
      </w:r>
      <w:r w:rsidR="005E3F5D">
        <w:rPr>
          <w:sz w:val="28"/>
          <w:szCs w:val="28"/>
        </w:rPr>
        <w:t xml:space="preserve"> премии 2013 года) и Надеждина Анастасия</w:t>
      </w:r>
      <w:r w:rsidR="007B63FC">
        <w:rPr>
          <w:sz w:val="28"/>
          <w:szCs w:val="28"/>
        </w:rPr>
        <w:t xml:space="preserve">. Они рассказали о происхождении старинных танцев. </w:t>
      </w:r>
    </w:p>
    <w:p w:rsidR="00730F6B" w:rsidRPr="005E3F5D" w:rsidRDefault="00730F6B" w:rsidP="00730F6B">
      <w:pPr>
        <w:ind w:firstLine="360"/>
        <w:jc w:val="both"/>
        <w:rPr>
          <w:sz w:val="28"/>
          <w:szCs w:val="28"/>
        </w:rPr>
      </w:pPr>
      <w:r w:rsidRPr="005E3F5D">
        <w:rPr>
          <w:sz w:val="28"/>
          <w:szCs w:val="28"/>
        </w:rPr>
        <w:t xml:space="preserve">С приветственными словами </w:t>
      </w:r>
      <w:r w:rsidR="002F7BCE">
        <w:rPr>
          <w:sz w:val="28"/>
          <w:szCs w:val="28"/>
        </w:rPr>
        <w:t>к участникам фестиваля обратились</w:t>
      </w:r>
      <w:r w:rsidRPr="005E3F5D">
        <w:rPr>
          <w:sz w:val="28"/>
          <w:szCs w:val="28"/>
        </w:rPr>
        <w:t>:</w:t>
      </w:r>
    </w:p>
    <w:p w:rsidR="00730F6B" w:rsidRPr="005E3F5D" w:rsidRDefault="007B63FC" w:rsidP="005E3F5D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730F6B" w:rsidRPr="005E3F5D">
        <w:rPr>
          <w:sz w:val="28"/>
          <w:szCs w:val="28"/>
        </w:rPr>
        <w:t xml:space="preserve"> к</w:t>
      </w:r>
      <w:r>
        <w:rPr>
          <w:sz w:val="28"/>
          <w:szCs w:val="28"/>
        </w:rPr>
        <w:t>ультуры, физической культуры, спорта, туризма и молодежной политики администрации г.о. Долгопрудный</w:t>
      </w:r>
      <w:r w:rsidR="005E3F5D" w:rsidRPr="005E3F5D">
        <w:rPr>
          <w:sz w:val="28"/>
          <w:szCs w:val="28"/>
        </w:rPr>
        <w:t xml:space="preserve"> Судариков В</w:t>
      </w:r>
      <w:r>
        <w:rPr>
          <w:sz w:val="28"/>
          <w:szCs w:val="28"/>
        </w:rPr>
        <w:t xml:space="preserve">адим </w:t>
      </w:r>
      <w:r w:rsidR="005E3F5D" w:rsidRPr="005E3F5D">
        <w:rPr>
          <w:sz w:val="28"/>
          <w:szCs w:val="28"/>
        </w:rPr>
        <w:t>А</w:t>
      </w:r>
      <w:r>
        <w:rPr>
          <w:sz w:val="28"/>
          <w:szCs w:val="28"/>
        </w:rPr>
        <w:t>натольевич</w:t>
      </w:r>
    </w:p>
    <w:p w:rsidR="005E3F5D" w:rsidRPr="005E3F5D" w:rsidRDefault="00730F6B" w:rsidP="005E3F5D">
      <w:pPr>
        <w:pStyle w:val="a5"/>
        <w:numPr>
          <w:ilvl w:val="0"/>
          <w:numId w:val="4"/>
        </w:numPr>
        <w:rPr>
          <w:sz w:val="28"/>
          <w:szCs w:val="28"/>
        </w:rPr>
      </w:pPr>
      <w:r w:rsidRPr="005E3F5D">
        <w:rPr>
          <w:sz w:val="28"/>
          <w:szCs w:val="28"/>
        </w:rPr>
        <w:t>Председатель жюри конкурса,</w:t>
      </w:r>
      <w:r w:rsidR="005E3F5D" w:rsidRPr="005E3F5D">
        <w:rPr>
          <w:sz w:val="28"/>
          <w:szCs w:val="28"/>
        </w:rPr>
        <w:t xml:space="preserve"> доцент Московского Государственного Института музыки им. Шнитке, кандидат искусствоведения </w:t>
      </w:r>
    </w:p>
    <w:p w:rsidR="005E3F5D" w:rsidRDefault="005E3F5D" w:rsidP="005E3F5D">
      <w:pPr>
        <w:rPr>
          <w:sz w:val="28"/>
          <w:szCs w:val="28"/>
        </w:rPr>
      </w:pPr>
      <w:r w:rsidRPr="00B36392">
        <w:rPr>
          <w:sz w:val="28"/>
          <w:szCs w:val="28"/>
        </w:rPr>
        <w:t>Вячеслав Вячеславович Есаков</w:t>
      </w:r>
      <w:r>
        <w:rPr>
          <w:sz w:val="28"/>
          <w:szCs w:val="28"/>
        </w:rPr>
        <w:t>.</w:t>
      </w:r>
    </w:p>
    <w:p w:rsidR="005E3F5D" w:rsidRDefault="005E3F5D" w:rsidP="005E3F5D">
      <w:pPr>
        <w:overflowPunct/>
        <w:autoSpaceDE/>
        <w:autoSpaceDN/>
        <w:adjustRightInd/>
        <w:ind w:left="1080"/>
        <w:jc w:val="both"/>
        <w:textAlignment w:val="auto"/>
        <w:rPr>
          <w:sz w:val="28"/>
          <w:szCs w:val="28"/>
        </w:rPr>
      </w:pPr>
    </w:p>
    <w:p w:rsidR="00C37E06" w:rsidRPr="00C37E06" w:rsidRDefault="00C37E06" w:rsidP="005E3F5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Конкурс был организован в 2008 году по инициативе фортепианного отделения ДШИ г. Долгопрудный и проводился ежегодно в течении пяти лет</w:t>
      </w:r>
      <w:r w:rsidR="005A017C">
        <w:rPr>
          <w:sz w:val="28"/>
          <w:szCs w:val="28"/>
        </w:rPr>
        <w:t>,</w:t>
      </w:r>
      <w:r>
        <w:rPr>
          <w:sz w:val="28"/>
          <w:szCs w:val="28"/>
        </w:rPr>
        <w:t xml:space="preserve"> как межз</w:t>
      </w:r>
      <w:r w:rsidR="000C38FE">
        <w:rPr>
          <w:sz w:val="28"/>
          <w:szCs w:val="28"/>
        </w:rPr>
        <w:t xml:space="preserve">ональный. В этом году - </w:t>
      </w:r>
      <w:r>
        <w:rPr>
          <w:sz w:val="28"/>
          <w:szCs w:val="28"/>
        </w:rPr>
        <w:t xml:space="preserve"> впервые в статусе областного.       </w:t>
      </w:r>
    </w:p>
    <w:p w:rsidR="00C37E06" w:rsidRPr="00C37E06" w:rsidRDefault="00C37E06" w:rsidP="00C37E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8FE">
        <w:rPr>
          <w:sz w:val="28"/>
          <w:szCs w:val="28"/>
        </w:rPr>
        <w:t>В конкурсе</w:t>
      </w:r>
      <w:r>
        <w:rPr>
          <w:sz w:val="28"/>
          <w:szCs w:val="28"/>
        </w:rPr>
        <w:t xml:space="preserve">  </w:t>
      </w:r>
      <w:r w:rsidR="000C38FE">
        <w:rPr>
          <w:sz w:val="28"/>
          <w:szCs w:val="28"/>
        </w:rPr>
        <w:t>участвовали</w:t>
      </w:r>
      <w:r w:rsidRPr="00C37E06">
        <w:rPr>
          <w:sz w:val="28"/>
          <w:szCs w:val="28"/>
        </w:rPr>
        <w:t xml:space="preserve">  юные пианисты из городов: Королева, Серпуховского района (с. Липицы), Дмитровского района (пос. Рыбное, сов. Останкино, д. Рогачево),  Фрязино, Электроугли, Кразнозаводска, Пушкино, Дедовска, Истры, Воскресенска, Яхромы, Павловского Посада, Дмитрова,  Долгопрудный.</w:t>
      </w:r>
    </w:p>
    <w:p w:rsidR="00C37E06" w:rsidRPr="00C37E06" w:rsidRDefault="00C37E06" w:rsidP="00C37E06">
      <w:pPr>
        <w:rPr>
          <w:sz w:val="28"/>
          <w:szCs w:val="28"/>
        </w:rPr>
      </w:pPr>
    </w:p>
    <w:p w:rsidR="00C37E06" w:rsidRPr="00C37E06" w:rsidRDefault="00C37E06" w:rsidP="00C37E06">
      <w:pPr>
        <w:rPr>
          <w:sz w:val="28"/>
          <w:szCs w:val="28"/>
        </w:rPr>
      </w:pPr>
      <w:r w:rsidRPr="00C37E06">
        <w:rPr>
          <w:sz w:val="28"/>
          <w:szCs w:val="28"/>
        </w:rPr>
        <w:t xml:space="preserve">Всего участников: </w:t>
      </w:r>
      <w:r w:rsidR="000C38FE">
        <w:rPr>
          <w:sz w:val="28"/>
          <w:szCs w:val="28"/>
        </w:rPr>
        <w:t>40</w:t>
      </w:r>
      <w:r w:rsidRPr="00C37E06">
        <w:rPr>
          <w:sz w:val="28"/>
          <w:szCs w:val="28"/>
        </w:rPr>
        <w:t xml:space="preserve"> человек.</w:t>
      </w:r>
    </w:p>
    <w:p w:rsidR="00C37E06" w:rsidRPr="00C37E06" w:rsidRDefault="00C37E06" w:rsidP="00C37E06">
      <w:pPr>
        <w:rPr>
          <w:sz w:val="28"/>
          <w:szCs w:val="28"/>
        </w:rPr>
      </w:pPr>
    </w:p>
    <w:p w:rsidR="00C37E06" w:rsidRDefault="00C37E06" w:rsidP="00C37E06">
      <w:pPr>
        <w:rPr>
          <w:sz w:val="28"/>
          <w:szCs w:val="28"/>
        </w:rPr>
      </w:pPr>
      <w:r w:rsidRPr="00C37E06">
        <w:rPr>
          <w:sz w:val="28"/>
          <w:szCs w:val="28"/>
        </w:rPr>
        <w:t xml:space="preserve">Младшая группа: (7-9 лет)-  </w:t>
      </w:r>
      <w:r w:rsidR="000C38FE">
        <w:rPr>
          <w:sz w:val="28"/>
          <w:szCs w:val="28"/>
        </w:rPr>
        <w:t>19</w:t>
      </w:r>
      <w:r w:rsidR="005A017C">
        <w:rPr>
          <w:sz w:val="28"/>
          <w:szCs w:val="28"/>
        </w:rPr>
        <w:t xml:space="preserve"> человек</w:t>
      </w:r>
      <w:r w:rsidRPr="00C37E06">
        <w:rPr>
          <w:sz w:val="28"/>
          <w:szCs w:val="28"/>
        </w:rPr>
        <w:t>.</w:t>
      </w:r>
    </w:p>
    <w:p w:rsidR="008F105E" w:rsidRPr="00543F90" w:rsidRDefault="008F105E" w:rsidP="00C37E06">
      <w:pPr>
        <w:rPr>
          <w:b/>
          <w:sz w:val="28"/>
          <w:szCs w:val="28"/>
        </w:rPr>
      </w:pPr>
      <w:r w:rsidRPr="00543F90">
        <w:rPr>
          <w:b/>
          <w:sz w:val="28"/>
          <w:szCs w:val="28"/>
          <w:lang w:val="en-US"/>
        </w:rPr>
        <w:t>I</w:t>
      </w:r>
      <w:r w:rsidRPr="00543F90">
        <w:rPr>
          <w:b/>
          <w:sz w:val="28"/>
          <w:szCs w:val="28"/>
        </w:rPr>
        <w:t xml:space="preserve"> место:</w:t>
      </w:r>
    </w:p>
    <w:p w:rsidR="008F105E" w:rsidRDefault="008F105E" w:rsidP="00C37E06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Бобраков Никита-  ДШИ г.Долгопрудный</w:t>
      </w:r>
    </w:p>
    <w:p w:rsidR="008F105E" w:rsidRDefault="008F105E" w:rsidP="00C37E06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Кравченко Ярослав- ДШИ г.Павловский Посад</w:t>
      </w:r>
    </w:p>
    <w:p w:rsidR="008F105E" w:rsidRPr="00543F90" w:rsidRDefault="008F105E" w:rsidP="00C37E06">
      <w:pPr>
        <w:rPr>
          <w:b/>
          <w:sz w:val="28"/>
          <w:szCs w:val="28"/>
        </w:rPr>
      </w:pPr>
      <w:r w:rsidRPr="00543F90">
        <w:rPr>
          <w:b/>
          <w:sz w:val="28"/>
          <w:szCs w:val="28"/>
          <w:lang w:val="en-US"/>
        </w:rPr>
        <w:lastRenderedPageBreak/>
        <w:t>II</w:t>
      </w:r>
      <w:r w:rsidRPr="00543F90">
        <w:rPr>
          <w:b/>
          <w:sz w:val="28"/>
          <w:szCs w:val="28"/>
        </w:rPr>
        <w:t xml:space="preserve"> место:</w:t>
      </w:r>
    </w:p>
    <w:p w:rsidR="008F105E" w:rsidRDefault="008F105E" w:rsidP="00C37E06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Кабанкова Евгения- ДШИ №5 г.Краснозаводск Сергиево-Посадский район</w:t>
      </w:r>
    </w:p>
    <w:p w:rsidR="008F105E" w:rsidRDefault="008F105E" w:rsidP="00C37E06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Зюбанова Александра- ДШИ г. Долгопрудный</w:t>
      </w:r>
    </w:p>
    <w:p w:rsidR="008F105E" w:rsidRDefault="008F105E" w:rsidP="00C37E06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Молочаева Полина- ДШИ «Хоровая школа «Подлипки» им.Б.А. Толочкова г.Королев</w:t>
      </w:r>
    </w:p>
    <w:p w:rsidR="008F105E" w:rsidRPr="00543F90" w:rsidRDefault="008F105E" w:rsidP="00C37E06">
      <w:pPr>
        <w:rPr>
          <w:b/>
          <w:sz w:val="28"/>
          <w:szCs w:val="28"/>
        </w:rPr>
      </w:pPr>
      <w:r w:rsidRPr="00543F90">
        <w:rPr>
          <w:b/>
          <w:sz w:val="28"/>
          <w:szCs w:val="28"/>
          <w:lang w:val="en-US"/>
        </w:rPr>
        <w:t>III</w:t>
      </w:r>
      <w:r w:rsidRPr="00543F90">
        <w:rPr>
          <w:b/>
          <w:sz w:val="28"/>
          <w:szCs w:val="28"/>
        </w:rPr>
        <w:t xml:space="preserve"> место:</w:t>
      </w:r>
    </w:p>
    <w:p w:rsidR="008F105E" w:rsidRDefault="00543F90" w:rsidP="00C37E06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7E37F2">
        <w:rPr>
          <w:sz w:val="28"/>
          <w:szCs w:val="28"/>
        </w:rPr>
        <w:t xml:space="preserve"> </w:t>
      </w:r>
      <w:r w:rsidR="008F105E">
        <w:rPr>
          <w:sz w:val="28"/>
          <w:szCs w:val="28"/>
        </w:rPr>
        <w:t>Голыбина Арина</w:t>
      </w:r>
      <w:r>
        <w:rPr>
          <w:sz w:val="28"/>
          <w:szCs w:val="28"/>
        </w:rPr>
        <w:t>- ДШИ г. Долгопрудный</w:t>
      </w:r>
    </w:p>
    <w:p w:rsidR="00543F90" w:rsidRDefault="00543F90" w:rsidP="00C37E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Дипломанты:</w:t>
      </w:r>
    </w:p>
    <w:p w:rsidR="00543F90" w:rsidRDefault="00543F90" w:rsidP="00C37E06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Катунина Елизавета- ДШИ «Лира» г.Воскресенск</w:t>
      </w:r>
    </w:p>
    <w:p w:rsidR="00543F90" w:rsidRDefault="00543F90" w:rsidP="00C37E06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Шуполовская Ирина- ДШИ «Вдохновение» г. Истра</w:t>
      </w:r>
    </w:p>
    <w:p w:rsidR="00543F90" w:rsidRPr="00543F90" w:rsidRDefault="00543F90" w:rsidP="00C37E06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Бабенкова Елизавета- ДМШ г. Истра</w:t>
      </w:r>
    </w:p>
    <w:p w:rsidR="00C37E06" w:rsidRDefault="00C37E06" w:rsidP="00C37E06">
      <w:pPr>
        <w:rPr>
          <w:sz w:val="28"/>
          <w:szCs w:val="28"/>
        </w:rPr>
      </w:pPr>
      <w:r w:rsidRPr="00C37E06">
        <w:rPr>
          <w:sz w:val="28"/>
          <w:szCs w:val="28"/>
        </w:rPr>
        <w:t>Средняя группа : (10-12 лет)- 1</w:t>
      </w:r>
      <w:r w:rsidR="000C38FE">
        <w:rPr>
          <w:sz w:val="28"/>
          <w:szCs w:val="28"/>
        </w:rPr>
        <w:t>8</w:t>
      </w:r>
      <w:r w:rsidRPr="00C37E06">
        <w:rPr>
          <w:sz w:val="28"/>
          <w:szCs w:val="28"/>
        </w:rPr>
        <w:t xml:space="preserve"> человек.</w:t>
      </w:r>
    </w:p>
    <w:p w:rsidR="00543F90" w:rsidRDefault="00543F90" w:rsidP="00C37E0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место:</w:t>
      </w:r>
    </w:p>
    <w:p w:rsidR="00543F90" w:rsidRDefault="00543F90" w:rsidP="00C37E06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Петунин Николай- ДШИ г. Долгопрудный</w:t>
      </w:r>
    </w:p>
    <w:p w:rsidR="00543F90" w:rsidRDefault="00543F90" w:rsidP="00C37E06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Молочаев Алексей- ДШИ «Хоровая школа «Подлипки» </w:t>
      </w:r>
      <w:r w:rsidR="007E37F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им. Б.А. Толочкова» г.Королев</w:t>
      </w:r>
    </w:p>
    <w:p w:rsidR="00543F90" w:rsidRDefault="00543F90" w:rsidP="00C37E0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место:</w:t>
      </w:r>
    </w:p>
    <w:p w:rsidR="00543F90" w:rsidRDefault="00543F90" w:rsidP="00C37E06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Кузенкова Марина-</w:t>
      </w:r>
      <w:r w:rsidR="00727C6D">
        <w:rPr>
          <w:sz w:val="28"/>
          <w:szCs w:val="28"/>
        </w:rPr>
        <w:t xml:space="preserve"> ДМШ г.Дедовск</w:t>
      </w:r>
    </w:p>
    <w:p w:rsidR="00727C6D" w:rsidRDefault="00727C6D" w:rsidP="00C37E0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место:</w:t>
      </w:r>
    </w:p>
    <w:p w:rsidR="00727C6D" w:rsidRDefault="00727C6D" w:rsidP="00C37E06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Лагуткина Дарья- ДМШ №1 г. Пушкино</w:t>
      </w:r>
    </w:p>
    <w:p w:rsidR="00727C6D" w:rsidRDefault="00727C6D" w:rsidP="00C37E06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Кичигина Эльвира- ДМШ г. Электроугли</w:t>
      </w:r>
    </w:p>
    <w:p w:rsidR="00727C6D" w:rsidRDefault="00727C6D" w:rsidP="00C37E06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Клейменова Мария- ДМШ г. Электроугли</w:t>
      </w:r>
    </w:p>
    <w:p w:rsidR="00727C6D" w:rsidRPr="00727C6D" w:rsidRDefault="00727C6D" w:rsidP="00C37E06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Букатина Софья- ДШИ «Хоровая школа «Подлипки» им. Б.А. Толочкова» г.Королев</w:t>
      </w:r>
    </w:p>
    <w:p w:rsidR="00C37E06" w:rsidRDefault="00C37E06" w:rsidP="00C37E06">
      <w:pPr>
        <w:rPr>
          <w:sz w:val="28"/>
          <w:szCs w:val="28"/>
        </w:rPr>
      </w:pPr>
      <w:r w:rsidRPr="00C37E06">
        <w:rPr>
          <w:sz w:val="28"/>
          <w:szCs w:val="28"/>
        </w:rPr>
        <w:t xml:space="preserve">Старшая группа: (13-15 лет)- </w:t>
      </w:r>
      <w:r w:rsidR="000C38FE">
        <w:rPr>
          <w:sz w:val="28"/>
          <w:szCs w:val="28"/>
        </w:rPr>
        <w:t>3</w:t>
      </w:r>
      <w:r w:rsidRPr="00C37E06">
        <w:rPr>
          <w:sz w:val="28"/>
          <w:szCs w:val="28"/>
        </w:rPr>
        <w:t xml:space="preserve"> человека. </w:t>
      </w:r>
    </w:p>
    <w:p w:rsidR="00727C6D" w:rsidRDefault="00727C6D" w:rsidP="00727C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Дипломанты:</w:t>
      </w:r>
    </w:p>
    <w:p w:rsidR="00727C6D" w:rsidRDefault="00727C6D" w:rsidP="00C37E06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7E37F2">
        <w:rPr>
          <w:sz w:val="28"/>
          <w:szCs w:val="28"/>
        </w:rPr>
        <w:t xml:space="preserve"> </w:t>
      </w:r>
      <w:r>
        <w:rPr>
          <w:sz w:val="28"/>
          <w:szCs w:val="28"/>
        </w:rPr>
        <w:t>Омелько Олеся- Детская музыкально-хоровая студия «Родничок» г.</w:t>
      </w:r>
      <w:r w:rsidR="007E37F2">
        <w:rPr>
          <w:sz w:val="28"/>
          <w:szCs w:val="28"/>
        </w:rPr>
        <w:t>Фрязино</w:t>
      </w:r>
    </w:p>
    <w:p w:rsidR="007E37F2" w:rsidRDefault="007E37F2" w:rsidP="00C37E06">
      <w:pPr>
        <w:rPr>
          <w:sz w:val="28"/>
          <w:szCs w:val="28"/>
        </w:rPr>
      </w:pPr>
      <w:r>
        <w:rPr>
          <w:sz w:val="28"/>
          <w:szCs w:val="28"/>
        </w:rPr>
        <w:t>2) Рябочкина Мария- ДШИ г. Долгопрудный</w:t>
      </w:r>
    </w:p>
    <w:p w:rsidR="007E37F2" w:rsidRPr="00C37E06" w:rsidRDefault="007E37F2" w:rsidP="00C37E06">
      <w:pPr>
        <w:rPr>
          <w:sz w:val="28"/>
          <w:szCs w:val="28"/>
        </w:rPr>
      </w:pPr>
      <w:r>
        <w:rPr>
          <w:sz w:val="28"/>
          <w:szCs w:val="28"/>
        </w:rPr>
        <w:t>3) Спирина Анастасия- ДШИ с. Липицы Серпуховского района</w:t>
      </w:r>
    </w:p>
    <w:p w:rsidR="00C37E06" w:rsidRDefault="00C37E06" w:rsidP="00C37E06"/>
    <w:p w:rsidR="00C37E06" w:rsidRDefault="00C37E06" w:rsidP="00C37E06"/>
    <w:p w:rsidR="00C37E06" w:rsidRDefault="00C37E06" w:rsidP="00C37E06"/>
    <w:p w:rsidR="00C37E06" w:rsidRPr="00B36392" w:rsidRDefault="00C37E06" w:rsidP="00C37E06">
      <w:pPr>
        <w:rPr>
          <w:sz w:val="28"/>
          <w:szCs w:val="28"/>
        </w:rPr>
      </w:pPr>
      <w:r w:rsidRPr="00B36392">
        <w:rPr>
          <w:b/>
          <w:sz w:val="28"/>
          <w:szCs w:val="28"/>
          <w:u w:val="single"/>
        </w:rPr>
        <w:t>Председатель жюри</w:t>
      </w:r>
      <w:r w:rsidRPr="00B36392">
        <w:rPr>
          <w:sz w:val="28"/>
          <w:szCs w:val="28"/>
        </w:rPr>
        <w:t>: доцент Московского Гос</w:t>
      </w:r>
      <w:r>
        <w:rPr>
          <w:sz w:val="28"/>
          <w:szCs w:val="28"/>
        </w:rPr>
        <w:t>ударственного</w:t>
      </w:r>
      <w:r w:rsidRPr="00B36392">
        <w:rPr>
          <w:sz w:val="28"/>
          <w:szCs w:val="28"/>
        </w:rPr>
        <w:t xml:space="preserve"> Института музыки им. Шнитке, кандидат искусствоведения </w:t>
      </w:r>
    </w:p>
    <w:p w:rsidR="00C37E06" w:rsidRDefault="00C37E06" w:rsidP="00C37E06">
      <w:pPr>
        <w:rPr>
          <w:sz w:val="28"/>
          <w:szCs w:val="28"/>
        </w:rPr>
      </w:pPr>
      <w:r w:rsidRPr="00B36392">
        <w:rPr>
          <w:sz w:val="28"/>
          <w:szCs w:val="28"/>
        </w:rPr>
        <w:t>Вячеслав Вячеславович Есаков</w:t>
      </w:r>
      <w:r>
        <w:rPr>
          <w:sz w:val="28"/>
          <w:szCs w:val="28"/>
        </w:rPr>
        <w:t>.</w:t>
      </w:r>
    </w:p>
    <w:p w:rsidR="00C37E06" w:rsidRDefault="00C37E06" w:rsidP="00C37E06"/>
    <w:p w:rsidR="00C37E06" w:rsidRPr="00B36392" w:rsidRDefault="00C37E06" w:rsidP="00C37E06">
      <w:pPr>
        <w:rPr>
          <w:sz w:val="28"/>
          <w:szCs w:val="28"/>
        </w:rPr>
      </w:pPr>
      <w:r w:rsidRPr="00B36392">
        <w:rPr>
          <w:sz w:val="28"/>
          <w:szCs w:val="28"/>
        </w:rPr>
        <w:t>Жюри:</w:t>
      </w:r>
    </w:p>
    <w:p w:rsidR="00C37E06" w:rsidRPr="00B36392" w:rsidRDefault="00C37E06" w:rsidP="00C37E06">
      <w:pPr>
        <w:rPr>
          <w:sz w:val="28"/>
          <w:szCs w:val="28"/>
        </w:rPr>
      </w:pPr>
      <w:r w:rsidRPr="00B36392">
        <w:rPr>
          <w:sz w:val="28"/>
          <w:szCs w:val="28"/>
          <w:u w:val="single"/>
        </w:rPr>
        <w:t>Члены жюри</w:t>
      </w:r>
      <w:r>
        <w:rPr>
          <w:sz w:val="28"/>
          <w:szCs w:val="28"/>
        </w:rPr>
        <w:t>:   П</w:t>
      </w:r>
      <w:r w:rsidRPr="00B36392">
        <w:rPr>
          <w:sz w:val="28"/>
          <w:szCs w:val="28"/>
        </w:rPr>
        <w:t>реп</w:t>
      </w:r>
      <w:r>
        <w:rPr>
          <w:sz w:val="28"/>
          <w:szCs w:val="28"/>
        </w:rPr>
        <w:t>одаватель  Московского</w:t>
      </w:r>
      <w:r w:rsidRPr="00B36392">
        <w:rPr>
          <w:sz w:val="28"/>
          <w:szCs w:val="28"/>
        </w:rPr>
        <w:t xml:space="preserve"> Областного колледжа искусств - Эдуард Дмитриевич Семин</w:t>
      </w:r>
    </w:p>
    <w:p w:rsidR="00C37E06" w:rsidRPr="00B36392" w:rsidRDefault="00C37E06" w:rsidP="00C37E06">
      <w:pPr>
        <w:rPr>
          <w:sz w:val="28"/>
          <w:szCs w:val="28"/>
        </w:rPr>
      </w:pPr>
      <w:r w:rsidRPr="00B36392">
        <w:rPr>
          <w:sz w:val="28"/>
          <w:szCs w:val="28"/>
        </w:rPr>
        <w:t>Преп</w:t>
      </w:r>
      <w:r>
        <w:rPr>
          <w:sz w:val="28"/>
          <w:szCs w:val="28"/>
        </w:rPr>
        <w:t>одаватель</w:t>
      </w:r>
      <w:r w:rsidRPr="00B36392">
        <w:rPr>
          <w:sz w:val="28"/>
          <w:szCs w:val="28"/>
        </w:rPr>
        <w:t xml:space="preserve">  Моск</w:t>
      </w:r>
      <w:r>
        <w:rPr>
          <w:sz w:val="28"/>
          <w:szCs w:val="28"/>
        </w:rPr>
        <w:t>овского</w:t>
      </w:r>
      <w:r w:rsidRPr="00B36392">
        <w:rPr>
          <w:sz w:val="28"/>
          <w:szCs w:val="28"/>
        </w:rPr>
        <w:t xml:space="preserve"> Гос</w:t>
      </w:r>
      <w:r>
        <w:rPr>
          <w:sz w:val="28"/>
          <w:szCs w:val="28"/>
        </w:rPr>
        <w:t>ударственного</w:t>
      </w:r>
      <w:r w:rsidRPr="00B36392">
        <w:rPr>
          <w:sz w:val="28"/>
          <w:szCs w:val="28"/>
        </w:rPr>
        <w:t xml:space="preserve"> Ин</w:t>
      </w:r>
      <w:r>
        <w:rPr>
          <w:sz w:val="28"/>
          <w:szCs w:val="28"/>
        </w:rPr>
        <w:t>ститу</w:t>
      </w:r>
      <w:r w:rsidRPr="00B36392">
        <w:rPr>
          <w:sz w:val="28"/>
          <w:szCs w:val="28"/>
        </w:rPr>
        <w:t>та музыки им. Шнитке - Юлия Натановна  Юшина</w:t>
      </w:r>
    </w:p>
    <w:p w:rsidR="0098108B" w:rsidRDefault="0098108B" w:rsidP="00A461CA">
      <w:pPr>
        <w:spacing w:line="360" w:lineRule="auto"/>
        <w:ind w:firstLine="720"/>
        <w:rPr>
          <w:sz w:val="28"/>
          <w:szCs w:val="28"/>
        </w:rPr>
      </w:pPr>
    </w:p>
    <w:p w:rsidR="0098108B" w:rsidRDefault="0098108B" w:rsidP="00C37E06">
      <w:pPr>
        <w:spacing w:line="360" w:lineRule="auto"/>
        <w:rPr>
          <w:sz w:val="28"/>
          <w:szCs w:val="28"/>
        </w:rPr>
      </w:pPr>
    </w:p>
    <w:p w:rsidR="00405C96" w:rsidRPr="00B13CE7" w:rsidRDefault="007B63FC" w:rsidP="00A461C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6152" w:rsidRPr="00B13CE7">
        <w:rPr>
          <w:sz w:val="28"/>
          <w:szCs w:val="28"/>
        </w:rPr>
        <w:t xml:space="preserve">                         </w:t>
      </w:r>
      <w:r w:rsidR="00672853" w:rsidRPr="00B13CE7">
        <w:rPr>
          <w:sz w:val="28"/>
          <w:szCs w:val="28"/>
        </w:rPr>
        <w:tab/>
      </w:r>
      <w:r w:rsidR="002F6152" w:rsidRPr="00B13CE7">
        <w:rPr>
          <w:sz w:val="28"/>
          <w:szCs w:val="28"/>
        </w:rPr>
        <w:t xml:space="preserve">          </w:t>
      </w:r>
      <w:r w:rsidR="00BE1D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sectPr w:rsidR="00405C96" w:rsidRPr="00B13CE7" w:rsidSect="000E101C">
      <w:pgSz w:w="11906" w:h="16838"/>
      <w:pgMar w:top="1702" w:right="707" w:bottom="426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32B3"/>
    <w:multiLevelType w:val="hybridMultilevel"/>
    <w:tmpl w:val="9176E3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F6092B"/>
    <w:multiLevelType w:val="hybridMultilevel"/>
    <w:tmpl w:val="63F2D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101C9B"/>
    <w:multiLevelType w:val="hybridMultilevel"/>
    <w:tmpl w:val="AE6866D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93A1AA8"/>
    <w:multiLevelType w:val="hybridMultilevel"/>
    <w:tmpl w:val="D64814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3505AB"/>
    <w:rsid w:val="00011702"/>
    <w:rsid w:val="00021BEB"/>
    <w:rsid w:val="0002372E"/>
    <w:rsid w:val="00034AF8"/>
    <w:rsid w:val="000450D4"/>
    <w:rsid w:val="0005443F"/>
    <w:rsid w:val="0006555C"/>
    <w:rsid w:val="000A4C07"/>
    <w:rsid w:val="000B2124"/>
    <w:rsid w:val="000B23C9"/>
    <w:rsid w:val="000B2B1D"/>
    <w:rsid w:val="000B6155"/>
    <w:rsid w:val="000B6505"/>
    <w:rsid w:val="000C37EE"/>
    <w:rsid w:val="000C38FE"/>
    <w:rsid w:val="000C4C89"/>
    <w:rsid w:val="000D1D36"/>
    <w:rsid w:val="000D704D"/>
    <w:rsid w:val="000E101C"/>
    <w:rsid w:val="000E6429"/>
    <w:rsid w:val="000F22DA"/>
    <w:rsid w:val="00134536"/>
    <w:rsid w:val="00135C82"/>
    <w:rsid w:val="00154D5A"/>
    <w:rsid w:val="001560A6"/>
    <w:rsid w:val="0018581E"/>
    <w:rsid w:val="001A792F"/>
    <w:rsid w:val="001A7D0F"/>
    <w:rsid w:val="001E307C"/>
    <w:rsid w:val="001F5D51"/>
    <w:rsid w:val="002037F1"/>
    <w:rsid w:val="0020478B"/>
    <w:rsid w:val="002054CE"/>
    <w:rsid w:val="00215157"/>
    <w:rsid w:val="00261CF3"/>
    <w:rsid w:val="00266F7D"/>
    <w:rsid w:val="00277FD7"/>
    <w:rsid w:val="00281231"/>
    <w:rsid w:val="002C00CE"/>
    <w:rsid w:val="002C3FC0"/>
    <w:rsid w:val="002E69C8"/>
    <w:rsid w:val="002F6152"/>
    <w:rsid w:val="002F7BCE"/>
    <w:rsid w:val="00301976"/>
    <w:rsid w:val="00323CD8"/>
    <w:rsid w:val="00326536"/>
    <w:rsid w:val="003277BB"/>
    <w:rsid w:val="0033257D"/>
    <w:rsid w:val="003505AB"/>
    <w:rsid w:val="0035188F"/>
    <w:rsid w:val="003A2F87"/>
    <w:rsid w:val="003B2044"/>
    <w:rsid w:val="003C4C82"/>
    <w:rsid w:val="00405C96"/>
    <w:rsid w:val="0044718F"/>
    <w:rsid w:val="0045527C"/>
    <w:rsid w:val="00472974"/>
    <w:rsid w:val="00476A37"/>
    <w:rsid w:val="00485485"/>
    <w:rsid w:val="004C2A92"/>
    <w:rsid w:val="004D47F4"/>
    <w:rsid w:val="004E7E6E"/>
    <w:rsid w:val="004F18C0"/>
    <w:rsid w:val="005072F5"/>
    <w:rsid w:val="00524361"/>
    <w:rsid w:val="0053336D"/>
    <w:rsid w:val="00543F90"/>
    <w:rsid w:val="00552E5F"/>
    <w:rsid w:val="005713B5"/>
    <w:rsid w:val="005752E0"/>
    <w:rsid w:val="0057676C"/>
    <w:rsid w:val="005814E4"/>
    <w:rsid w:val="00597F57"/>
    <w:rsid w:val="005A017C"/>
    <w:rsid w:val="005B1365"/>
    <w:rsid w:val="005B4D4D"/>
    <w:rsid w:val="005E3F5D"/>
    <w:rsid w:val="005F4D6A"/>
    <w:rsid w:val="00622F58"/>
    <w:rsid w:val="00631412"/>
    <w:rsid w:val="00654A6F"/>
    <w:rsid w:val="00672853"/>
    <w:rsid w:val="0067311E"/>
    <w:rsid w:val="00676B00"/>
    <w:rsid w:val="006A7C31"/>
    <w:rsid w:val="006B016C"/>
    <w:rsid w:val="006F1149"/>
    <w:rsid w:val="00724763"/>
    <w:rsid w:val="00727C6D"/>
    <w:rsid w:val="00730F6B"/>
    <w:rsid w:val="00777523"/>
    <w:rsid w:val="00783AB0"/>
    <w:rsid w:val="00787EDB"/>
    <w:rsid w:val="0079566E"/>
    <w:rsid w:val="007B037D"/>
    <w:rsid w:val="007B5E9D"/>
    <w:rsid w:val="007B63FC"/>
    <w:rsid w:val="007C2645"/>
    <w:rsid w:val="007E1772"/>
    <w:rsid w:val="007E23C9"/>
    <w:rsid w:val="007E37F2"/>
    <w:rsid w:val="00800A1D"/>
    <w:rsid w:val="00827454"/>
    <w:rsid w:val="008313AB"/>
    <w:rsid w:val="0086532C"/>
    <w:rsid w:val="008E7257"/>
    <w:rsid w:val="008F105E"/>
    <w:rsid w:val="008F292C"/>
    <w:rsid w:val="008F4EAE"/>
    <w:rsid w:val="00902E94"/>
    <w:rsid w:val="00912DE1"/>
    <w:rsid w:val="0092630A"/>
    <w:rsid w:val="009304AE"/>
    <w:rsid w:val="00937E5C"/>
    <w:rsid w:val="009417B6"/>
    <w:rsid w:val="00957FC4"/>
    <w:rsid w:val="00960E51"/>
    <w:rsid w:val="0098108B"/>
    <w:rsid w:val="00991ECB"/>
    <w:rsid w:val="009A4B27"/>
    <w:rsid w:val="009B77F9"/>
    <w:rsid w:val="009C291B"/>
    <w:rsid w:val="009C39D4"/>
    <w:rsid w:val="00A0110E"/>
    <w:rsid w:val="00A07697"/>
    <w:rsid w:val="00A31D7D"/>
    <w:rsid w:val="00A3274A"/>
    <w:rsid w:val="00A335C0"/>
    <w:rsid w:val="00A349E9"/>
    <w:rsid w:val="00A461CA"/>
    <w:rsid w:val="00A4794E"/>
    <w:rsid w:val="00A83FF8"/>
    <w:rsid w:val="00AA159C"/>
    <w:rsid w:val="00AA48AD"/>
    <w:rsid w:val="00AC0C8C"/>
    <w:rsid w:val="00AC2E55"/>
    <w:rsid w:val="00AF1864"/>
    <w:rsid w:val="00B13CE7"/>
    <w:rsid w:val="00B31B5F"/>
    <w:rsid w:val="00B33279"/>
    <w:rsid w:val="00B40FB3"/>
    <w:rsid w:val="00B51D2A"/>
    <w:rsid w:val="00B52E8B"/>
    <w:rsid w:val="00B53CFC"/>
    <w:rsid w:val="00B5445A"/>
    <w:rsid w:val="00B614BF"/>
    <w:rsid w:val="00B64C3E"/>
    <w:rsid w:val="00B8533B"/>
    <w:rsid w:val="00BD76A5"/>
    <w:rsid w:val="00BE1DA1"/>
    <w:rsid w:val="00C124CC"/>
    <w:rsid w:val="00C134EB"/>
    <w:rsid w:val="00C31CCB"/>
    <w:rsid w:val="00C32631"/>
    <w:rsid w:val="00C375EF"/>
    <w:rsid w:val="00C37E06"/>
    <w:rsid w:val="00C518A6"/>
    <w:rsid w:val="00C62E30"/>
    <w:rsid w:val="00C845DE"/>
    <w:rsid w:val="00C9287F"/>
    <w:rsid w:val="00CA7A87"/>
    <w:rsid w:val="00D3511F"/>
    <w:rsid w:val="00D40317"/>
    <w:rsid w:val="00D64D8B"/>
    <w:rsid w:val="00D76651"/>
    <w:rsid w:val="00DA22DF"/>
    <w:rsid w:val="00DB3D27"/>
    <w:rsid w:val="00DB43A9"/>
    <w:rsid w:val="00DC00DB"/>
    <w:rsid w:val="00DC1708"/>
    <w:rsid w:val="00DD6088"/>
    <w:rsid w:val="00E06779"/>
    <w:rsid w:val="00E448A1"/>
    <w:rsid w:val="00E74199"/>
    <w:rsid w:val="00E74A73"/>
    <w:rsid w:val="00EC49D7"/>
    <w:rsid w:val="00EF1090"/>
    <w:rsid w:val="00F26E23"/>
    <w:rsid w:val="00F437FA"/>
    <w:rsid w:val="00F818E7"/>
    <w:rsid w:val="00F87CCA"/>
    <w:rsid w:val="00F94711"/>
    <w:rsid w:val="00FC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27C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50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13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3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F4C3C-8E85-42EA-B853-505E6051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Долгопрудненская Школа Искусств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Бухгалтерия</dc:creator>
  <cp:lastModifiedBy>Вика</cp:lastModifiedBy>
  <cp:revision>6</cp:revision>
  <cp:lastPrinted>2014-02-26T07:24:00Z</cp:lastPrinted>
  <dcterms:created xsi:type="dcterms:W3CDTF">2014-02-17T06:23:00Z</dcterms:created>
  <dcterms:modified xsi:type="dcterms:W3CDTF">2014-02-26T08:14:00Z</dcterms:modified>
</cp:coreProperties>
</file>